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A" w:rsidRPr="008D4FE1" w:rsidRDefault="008D4FE1" w:rsidP="00172158">
      <w:pPr>
        <w:rPr>
          <w:rFonts w:hint="eastAsia"/>
          <w:sz w:val="32"/>
          <w:szCs w:val="32"/>
        </w:rPr>
      </w:pPr>
      <w:r w:rsidRPr="008D4FE1">
        <w:rPr>
          <w:rFonts w:hint="eastAsia"/>
          <w:sz w:val="32"/>
          <w:szCs w:val="32"/>
        </w:rPr>
        <w:t>北京航食部分：</w:t>
      </w:r>
    </w:p>
    <w:tbl>
      <w:tblPr>
        <w:tblW w:w="8996" w:type="dxa"/>
        <w:jc w:val="center"/>
        <w:tblLayout w:type="fixed"/>
        <w:tblLook w:val="04A0"/>
      </w:tblPr>
      <w:tblGrid>
        <w:gridCol w:w="771"/>
        <w:gridCol w:w="2739"/>
        <w:gridCol w:w="703"/>
        <w:gridCol w:w="1261"/>
        <w:gridCol w:w="1240"/>
        <w:gridCol w:w="1400"/>
        <w:gridCol w:w="882"/>
      </w:tblGrid>
      <w:tr w:rsidR="008D4FE1" w:rsidTr="00236FFD">
        <w:trPr>
          <w:trHeight w:val="345"/>
          <w:jc w:val="center"/>
        </w:trPr>
        <w:tc>
          <w:tcPr>
            <w:tcW w:w="8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FE1" w:rsidRDefault="008D4FE1" w:rsidP="00236F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设备清单及年度服务费汇总表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合价（元）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D4FE1" w:rsidTr="00236FFD">
        <w:trPr>
          <w:trHeight w:val="300"/>
          <w:jc w:val="center"/>
        </w:trPr>
        <w:tc>
          <w:tcPr>
            <w:tcW w:w="8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东区</w:t>
            </w:r>
          </w:p>
        </w:tc>
      </w:tr>
      <w:tr w:rsidR="008D4FE1" w:rsidTr="00236FFD">
        <w:trPr>
          <w:trHeight w:val="285"/>
          <w:jc w:val="center"/>
        </w:trPr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一、火灾自动报警系统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57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点型光电感烟火灾探测器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277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点型感温火灾探测器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2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手动火灾报警按钮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消火栓按钮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火灾声光报警器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点型可燃气体探测器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各类模块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广播主机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电话主机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广播功放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手动控制盘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广播分配盘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8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报警联动一体机（</w:t>
            </w:r>
            <w:r>
              <w:rPr>
                <w:color w:val="000000"/>
                <w:kern w:val="0"/>
                <w:sz w:val="22"/>
              </w:rPr>
              <w:t>JB-QG-LD128E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二代）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报警系统布线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火灾事故广播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火灾应急照明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疏散指示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消防电梯控制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285"/>
          <w:jc w:val="center"/>
        </w:trPr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二、自动喷水灭火系统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°下喷头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93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°下喷头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°下喷头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°上喷头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93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°上喷头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型</w:t>
            </w:r>
            <w:r>
              <w:rPr>
                <w:color w:val="000000"/>
                <w:kern w:val="0"/>
                <w:sz w:val="22"/>
              </w:rPr>
              <w:t>68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°上喷头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湿式报警阀组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水泵接合器</w:t>
            </w:r>
            <w:r>
              <w:rPr>
                <w:color w:val="000000"/>
                <w:kern w:val="0"/>
                <w:sz w:val="22"/>
              </w:rPr>
              <w:t>DN150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水流指示器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末端试水装置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信号蝶阀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喷淋泵</w:t>
            </w:r>
            <w:r>
              <w:rPr>
                <w:color w:val="000000"/>
                <w:kern w:val="0"/>
                <w:sz w:val="22"/>
              </w:rPr>
              <w:t>55kw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喷淋泵控制柜功能试验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稳压泵</w:t>
            </w:r>
            <w:r>
              <w:rPr>
                <w:color w:val="000000"/>
                <w:kern w:val="0"/>
                <w:sz w:val="22"/>
              </w:rPr>
              <w:t>1.1kw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稳压泵控制柜功能试验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稳压罐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喷淋管道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管道普通阀门检修保养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285"/>
          <w:jc w:val="center"/>
        </w:trPr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三、消火栓系统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8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消防箱带自救卷盘</w:t>
            </w:r>
            <w:r>
              <w:rPr>
                <w:color w:val="000000"/>
                <w:kern w:val="0"/>
                <w:sz w:val="22"/>
              </w:rPr>
              <w:t>1800*700*160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8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消防箱</w:t>
            </w:r>
            <w:r>
              <w:rPr>
                <w:color w:val="000000"/>
                <w:kern w:val="0"/>
                <w:sz w:val="22"/>
              </w:rPr>
              <w:t>700*1350*160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8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试验消火栓箱</w:t>
            </w:r>
            <w:r>
              <w:rPr>
                <w:color w:val="000000"/>
                <w:kern w:val="0"/>
                <w:sz w:val="22"/>
              </w:rPr>
              <w:t>800*700*160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消防泵</w:t>
            </w:r>
            <w:r>
              <w:rPr>
                <w:color w:val="000000"/>
                <w:kern w:val="0"/>
                <w:sz w:val="22"/>
              </w:rPr>
              <w:t>18.5kw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消防泵控制柜功能试验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消防管道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管道普通阀门检修保养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285"/>
          <w:jc w:val="center"/>
        </w:trPr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四、气体灭火系统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85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七氟丙烷无管网气体灭火装置</w:t>
            </w:r>
            <w:r>
              <w:rPr>
                <w:color w:val="000000"/>
                <w:kern w:val="0"/>
                <w:sz w:val="22"/>
              </w:rPr>
              <w:t>ZTGS70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灭火控制器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保护区声光报警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气体释放指示灯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启动停止按钮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285"/>
          <w:jc w:val="center"/>
        </w:trPr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五、防火卷帘及防排烟系统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防火卷帘门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防火卷帘门的联动功能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防排烟风机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防排烟系统风阀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合计（东区）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D4FE1" w:rsidRDefault="008D4FE1" w:rsidP="00172158">
      <w:pPr>
        <w:rPr>
          <w:rFonts w:hint="eastAsia"/>
        </w:rPr>
      </w:pPr>
    </w:p>
    <w:p w:rsidR="008D4FE1" w:rsidRDefault="008D4FE1" w:rsidP="00172158">
      <w:pPr>
        <w:rPr>
          <w:rFonts w:hint="eastAsia"/>
        </w:rPr>
      </w:pPr>
    </w:p>
    <w:p w:rsidR="008D4FE1" w:rsidRPr="008D4FE1" w:rsidRDefault="008D4FE1" w:rsidP="00172158">
      <w:pPr>
        <w:rPr>
          <w:rFonts w:hint="eastAsia"/>
          <w:sz w:val="32"/>
          <w:szCs w:val="32"/>
        </w:rPr>
      </w:pPr>
      <w:r w:rsidRPr="008D4FE1">
        <w:rPr>
          <w:rFonts w:hint="eastAsia"/>
          <w:sz w:val="32"/>
          <w:szCs w:val="32"/>
        </w:rPr>
        <w:t>国航机供品库房部分：</w:t>
      </w:r>
    </w:p>
    <w:tbl>
      <w:tblPr>
        <w:tblW w:w="8996" w:type="dxa"/>
        <w:jc w:val="center"/>
        <w:tblLayout w:type="fixed"/>
        <w:tblLook w:val="04A0"/>
      </w:tblPr>
      <w:tblGrid>
        <w:gridCol w:w="771"/>
        <w:gridCol w:w="2739"/>
        <w:gridCol w:w="663"/>
        <w:gridCol w:w="1301"/>
        <w:gridCol w:w="1240"/>
        <w:gridCol w:w="1400"/>
        <w:gridCol w:w="882"/>
      </w:tblGrid>
      <w:tr w:rsidR="008D4FE1" w:rsidTr="00236FFD">
        <w:trPr>
          <w:trHeight w:val="345"/>
          <w:jc w:val="center"/>
        </w:trPr>
        <w:tc>
          <w:tcPr>
            <w:tcW w:w="8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FE1" w:rsidRDefault="008D4FE1" w:rsidP="00236F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设备清单及年度服务费汇总表</w:t>
            </w:r>
          </w:p>
        </w:tc>
      </w:tr>
      <w:tr w:rsidR="008D4FE1" w:rsidTr="00236FFD">
        <w:trPr>
          <w:trHeight w:val="55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D4FE1" w:rsidTr="00236FFD">
        <w:trPr>
          <w:trHeight w:val="357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消防主机：（利达）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277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喷淋头</w:t>
            </w:r>
            <w:bookmarkStart w:id="0" w:name="_GoBack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2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烟感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灭火器</w:t>
            </w: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sz w:val="24"/>
                <w:szCs w:val="32"/>
              </w:rPr>
              <w:t>11</w:t>
            </w: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具（</w:t>
            </w:r>
            <w:r>
              <w:rPr>
                <w:rFonts w:hint="eastAsia"/>
                <w:sz w:val="24"/>
                <w:szCs w:val="32"/>
              </w:rPr>
              <w:t>5kg90</w:t>
            </w:r>
            <w:r>
              <w:rPr>
                <w:rFonts w:hint="eastAsia"/>
                <w:sz w:val="24"/>
                <w:szCs w:val="32"/>
              </w:rPr>
              <w:t>具、</w:t>
            </w:r>
            <w:r>
              <w:rPr>
                <w:rFonts w:hint="eastAsia"/>
                <w:sz w:val="24"/>
                <w:szCs w:val="32"/>
              </w:rPr>
              <w:t>35kg24</w:t>
            </w:r>
            <w:r>
              <w:rPr>
                <w:rFonts w:hint="eastAsia"/>
                <w:sz w:val="24"/>
                <w:szCs w:val="32"/>
              </w:rPr>
              <w:t>具、</w:t>
            </w:r>
            <w:r>
              <w:rPr>
                <w:rFonts w:hint="eastAsia"/>
                <w:sz w:val="24"/>
                <w:szCs w:val="32"/>
              </w:rPr>
              <w:t>1kg2</w:t>
            </w:r>
            <w:r>
              <w:rPr>
                <w:rFonts w:hint="eastAsia"/>
                <w:sz w:val="24"/>
                <w:szCs w:val="32"/>
              </w:rPr>
              <w:t>具）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消火栓</w:t>
            </w: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22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手报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安全出口及疏散指示灯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应急照明灯</w:t>
            </w: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广播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声光报警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消火栓及消火栓按钮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排烟阀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406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防水阀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火灾报警控制器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多线消防电话总机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多线控制盘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主机电源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广播功率放大器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湿式报警阀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楼顶水箱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消防支架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室外水泵接合器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消防排烟风机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FE1" w:rsidTr="00236F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1" w:rsidRDefault="008D4FE1" w:rsidP="00236FFD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D4FE1" w:rsidRPr="00172158" w:rsidRDefault="008D4FE1" w:rsidP="00172158"/>
    <w:sectPr w:rsidR="008D4FE1" w:rsidRPr="00172158" w:rsidSect="002A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3B" w:rsidRDefault="00626C3B" w:rsidP="00095FCA">
      <w:r>
        <w:separator/>
      </w:r>
    </w:p>
  </w:endnote>
  <w:endnote w:type="continuationSeparator" w:id="1">
    <w:p w:rsidR="00626C3B" w:rsidRDefault="00626C3B" w:rsidP="0009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3B" w:rsidRDefault="00626C3B" w:rsidP="00095FCA">
      <w:r>
        <w:separator/>
      </w:r>
    </w:p>
  </w:footnote>
  <w:footnote w:type="continuationSeparator" w:id="1">
    <w:p w:rsidR="00626C3B" w:rsidRDefault="00626C3B" w:rsidP="00095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FCA"/>
    <w:rsid w:val="00095FCA"/>
    <w:rsid w:val="000F6836"/>
    <w:rsid w:val="00172158"/>
    <w:rsid w:val="002A7354"/>
    <w:rsid w:val="00626C3B"/>
    <w:rsid w:val="006913FA"/>
    <w:rsid w:val="00774F82"/>
    <w:rsid w:val="00781A57"/>
    <w:rsid w:val="00822A46"/>
    <w:rsid w:val="00877E92"/>
    <w:rsid w:val="008D4FE1"/>
    <w:rsid w:val="009B01FB"/>
    <w:rsid w:val="00BF0B31"/>
    <w:rsid w:val="00D6520F"/>
    <w:rsid w:val="00DA00B2"/>
    <w:rsid w:val="00E16F00"/>
    <w:rsid w:val="00F5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F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FCA"/>
    <w:rPr>
      <w:sz w:val="18"/>
      <w:szCs w:val="18"/>
    </w:rPr>
  </w:style>
  <w:style w:type="table" w:styleId="a5">
    <w:name w:val="Table Grid"/>
    <w:basedOn w:val="a1"/>
    <w:uiPriority w:val="59"/>
    <w:rsid w:val="00095F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曹亮</dc:creator>
  <cp:keywords/>
  <dc:description/>
  <cp:lastModifiedBy>曹亮</cp:lastModifiedBy>
  <cp:revision>9</cp:revision>
  <dcterms:created xsi:type="dcterms:W3CDTF">2020-06-04T05:05:00Z</dcterms:created>
  <dcterms:modified xsi:type="dcterms:W3CDTF">2020-09-25T00:51:00Z</dcterms:modified>
</cp:coreProperties>
</file>